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162" w:rsidRPr="00EB0B5C" w:rsidRDefault="00161162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161162" w:rsidRPr="00EB0B5C" w:rsidRDefault="00161162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о проведении общественных обсуждений проектной документации:</w:t>
      </w:r>
    </w:p>
    <w:p w:rsidR="00AB3DA3" w:rsidRPr="00EB0B5C" w:rsidRDefault="006411B4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 xml:space="preserve">Ликвидация объекта накопленного вреда окружающей среде «Несанкционированная свалка </w:t>
      </w:r>
      <w:proofErr w:type="gramStart"/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 xml:space="preserve">. Русский Камешкир </w:t>
      </w:r>
      <w:proofErr w:type="spellStart"/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b/>
          <w:bCs/>
          <w:sz w:val="28"/>
          <w:szCs w:val="28"/>
        </w:rPr>
        <w:t xml:space="preserve"> района Пензенской области»</w:t>
      </w:r>
      <w:r w:rsidRPr="00EB0B5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161162" w:rsidRPr="00EB0B5C">
        <w:rPr>
          <w:rFonts w:ascii="Times New Roman" w:hAnsi="Times New Roman" w:cs="Times New Roman"/>
          <w:b/>
          <w:bCs/>
          <w:sz w:val="28"/>
          <w:szCs w:val="28"/>
        </w:rPr>
        <w:t>, включая предварительные материалы оценки воздействия на окружающую среду</w:t>
      </w:r>
      <w:r w:rsidR="003C53C0" w:rsidRPr="00EB0B5C">
        <w:rPr>
          <w:rFonts w:ascii="Times New Roman" w:hAnsi="Times New Roman" w:cs="Times New Roman"/>
          <w:b/>
          <w:bCs/>
          <w:sz w:val="28"/>
          <w:szCs w:val="28"/>
        </w:rPr>
        <w:t xml:space="preserve"> (ОВОС)</w:t>
      </w:r>
    </w:p>
    <w:p w:rsidR="00161162" w:rsidRDefault="00161162" w:rsidP="0010095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>нформаци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 объекте обсуждений, подлежащем рассмотрению на общественных обсуждениях</w:t>
      </w:r>
    </w:p>
    <w:p w:rsidR="00B91616" w:rsidRPr="00E168F9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заказчике</w:t>
      </w:r>
    </w:p>
    <w:p w:rsidR="00B91616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</w:p>
    <w:p w:rsidR="00B91616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 заказчика: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616" w:rsidRPr="00EB0B5C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ИНН заказчика:</w:t>
      </w:r>
      <w:r w:rsidRPr="00EB0B5C"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>5816002410</w:t>
      </w:r>
    </w:p>
    <w:p w:rsidR="00B91616" w:rsidRPr="00EB0B5C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b/>
          <w:bCs/>
          <w:sz w:val="28"/>
          <w:szCs w:val="28"/>
        </w:rPr>
        <w:t>ОГРН (ОГРНИП) заказчика:</w:t>
      </w:r>
      <w:r w:rsidRPr="00EB0B5C"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>1035801900177</w:t>
      </w:r>
    </w:p>
    <w:p w:rsidR="00B91616" w:rsidRDefault="00B91616" w:rsidP="00BB60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Адрес в пределах места нахождения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>442450, Пензенская область, с. Р.Камешкир, ул. Радищева, д.15</w:t>
      </w:r>
    </w:p>
    <w:p w:rsidR="00B91616" w:rsidRPr="00E168F9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168F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ая информация</w:t>
      </w:r>
    </w:p>
    <w:p w:rsidR="00B91616" w:rsidRPr="00EB0B5C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t xml:space="preserve">ФИО контактного лица: </w:t>
      </w:r>
      <w:r w:rsidR="0034046B">
        <w:rPr>
          <w:rFonts w:ascii="Times New Roman" w:hAnsi="Times New Roman" w:cs="Times New Roman"/>
          <w:sz w:val="28"/>
          <w:szCs w:val="28"/>
        </w:rPr>
        <w:t>Круглов Сергей Иванович</w:t>
      </w:r>
    </w:p>
    <w:p w:rsidR="00B91616" w:rsidRPr="00EB0B5C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BB60A7" w:rsidRPr="00BB60A7">
        <w:rPr>
          <w:rFonts w:ascii="Times New Roman" w:hAnsi="Times New Roman" w:cs="Times New Roman"/>
          <w:sz w:val="28"/>
          <w:szCs w:val="28"/>
        </w:rPr>
        <w:t>8(841-45)2-12-65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otdelgkh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2012@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91616" w:rsidRPr="00D51210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Наименование уполномоченного органа, ответственного за проведение общественных обсуждений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района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 Пензенской области</w:t>
      </w:r>
    </w:p>
    <w:p w:rsidR="00B91616" w:rsidRDefault="00B91616" w:rsidP="00100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Краткое наименование: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867B70">
        <w:rPr>
          <w:rFonts w:ascii="Times New Roman" w:hAnsi="Times New Roman" w:cs="Times New Roman"/>
          <w:b/>
          <w:bCs/>
          <w:sz w:val="28"/>
          <w:szCs w:val="28"/>
        </w:rPr>
        <w:t>аименование объекта обсуждений: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1616">
        <w:rPr>
          <w:rFonts w:ascii="Times New Roman" w:hAnsi="Times New Roman" w:cs="Times New Roman"/>
          <w:sz w:val="28"/>
          <w:szCs w:val="28"/>
        </w:rPr>
        <w:t>проектная документация по объекту: «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Ликвидация объекта накопленного вреда окружающей среде «Несанкционированная свалка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. Русский Камешкир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Pr="00B91616">
        <w:rPr>
          <w:rFonts w:ascii="Times New Roman" w:hAnsi="Times New Roman" w:cs="Times New Roman"/>
          <w:sz w:val="28"/>
          <w:szCs w:val="28"/>
        </w:rPr>
        <w:t>», включая предварительные материалы оценки воздействия на окружающую среду</w:t>
      </w:r>
    </w:p>
    <w:p w:rsidR="00D56EDB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Наименование планируемой хозяйственной и иной деятельности:</w:t>
      </w:r>
      <w:r w:rsidRPr="00867B70">
        <w:rPr>
          <w:rFonts w:ascii="Times New Roman" w:hAnsi="Times New Roman" w:cs="Times New Roman"/>
          <w:sz w:val="28"/>
          <w:szCs w:val="28"/>
        </w:rPr>
        <w:t xml:space="preserve"> </w:t>
      </w:r>
      <w:r w:rsidR="00D56EDB" w:rsidRPr="00D56EDB">
        <w:rPr>
          <w:rFonts w:ascii="Times New Roman" w:hAnsi="Times New Roman" w:cs="Times New Roman"/>
          <w:sz w:val="28"/>
          <w:szCs w:val="28"/>
        </w:rPr>
        <w:t>«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Ликвидация объекта накопленного вреда окружающей среде «Несанкционированная свалка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. Русский Камешкир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D56EDB" w:rsidRPr="00D56EDB">
        <w:rPr>
          <w:rFonts w:ascii="Times New Roman" w:hAnsi="Times New Roman" w:cs="Times New Roman"/>
          <w:sz w:val="28"/>
          <w:szCs w:val="28"/>
        </w:rPr>
        <w:t>»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Цель планируемой хозяйственной и иной деятельности:</w:t>
      </w:r>
      <w:r w:rsidRPr="00867B70"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Ликвидация объекта накопленного вреда окружающей среде «Несанкционированная свалка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. Русский Камешкир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</w:p>
    <w:p w:rsidR="00D56EDB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7B70">
        <w:rPr>
          <w:rFonts w:ascii="Times New Roman" w:hAnsi="Times New Roman" w:cs="Times New Roman"/>
          <w:b/>
          <w:bCs/>
          <w:sz w:val="28"/>
          <w:szCs w:val="28"/>
        </w:rPr>
        <w:t>Предварительное место реализации планируемой хозяйственной и иной деятельности: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58:11:0430102:13, расположенный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возле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60A7" w:rsidRPr="00BB60A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B60A7" w:rsidRPr="00BB60A7">
        <w:rPr>
          <w:rFonts w:ascii="Times New Roman" w:hAnsi="Times New Roman" w:cs="Times New Roman"/>
          <w:sz w:val="28"/>
          <w:szCs w:val="28"/>
        </w:rPr>
        <w:t>. Русский Камешкир Пензенской области</w:t>
      </w:r>
    </w:p>
    <w:p w:rsidR="00D56EDB" w:rsidRPr="00EB0B5C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774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сроки проведения оценки воздействия на окружающую среду: </w:t>
      </w:r>
      <w:r w:rsidR="00BB60A7">
        <w:rPr>
          <w:rFonts w:ascii="Times New Roman" w:hAnsi="Times New Roman" w:cs="Times New Roman"/>
          <w:sz w:val="28"/>
          <w:szCs w:val="28"/>
        </w:rPr>
        <w:t>-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Контактные данные ответственных лиц со стороны заказчика</w:t>
      </w:r>
    </w:p>
    <w:p w:rsidR="00D56EDB" w:rsidRPr="00EB0B5C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BB60A7" w:rsidRPr="00BB60A7">
        <w:rPr>
          <w:rFonts w:ascii="Times New Roman" w:hAnsi="Times New Roman" w:cs="Times New Roman"/>
          <w:sz w:val="28"/>
          <w:szCs w:val="28"/>
        </w:rPr>
        <w:t>8(841-45)2-12-65</w:t>
      </w:r>
    </w:p>
    <w:p w:rsidR="00D56EDB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lastRenderedPageBreak/>
        <w:t xml:space="preserve">Адрес электронной почты: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otdelgkh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2012@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12A5" w:rsidRPr="005E12A5" w:rsidRDefault="005E12A5" w:rsidP="005E12A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2A5">
        <w:rPr>
          <w:rFonts w:ascii="Times New Roman" w:hAnsi="Times New Roman" w:cs="Times New Roman"/>
          <w:b/>
          <w:bCs/>
          <w:sz w:val="28"/>
          <w:szCs w:val="28"/>
        </w:rPr>
        <w:t xml:space="preserve">Иная информация по желанию заказчика: </w:t>
      </w:r>
      <w:r>
        <w:rPr>
          <w:rFonts w:ascii="Times New Roman" w:hAnsi="Times New Roman" w:cs="Times New Roman"/>
          <w:sz w:val="28"/>
          <w:szCs w:val="28"/>
        </w:rPr>
        <w:t xml:space="preserve">Исполнитель ОВОС – </w:t>
      </w:r>
      <w:r w:rsidRPr="005E12A5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«Проектно-изыскательская компания «ЭКСПЕДИЦИЯ»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12A5">
        <w:rPr>
          <w:rFonts w:ascii="Times New Roman" w:hAnsi="Times New Roman" w:cs="Times New Roman"/>
          <w:sz w:val="28"/>
          <w:szCs w:val="28"/>
        </w:rPr>
        <w:t>ИНН: 7810749880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E12A5">
        <w:rPr>
          <w:rFonts w:ascii="Times New Roman" w:hAnsi="Times New Roman" w:cs="Times New Roman"/>
          <w:sz w:val="28"/>
          <w:szCs w:val="28"/>
        </w:rPr>
        <w:t>ОГРН (ОГРНИП): 1197847034901</w:t>
      </w:r>
      <w:r>
        <w:rPr>
          <w:rFonts w:ascii="Times New Roman" w:hAnsi="Times New Roman" w:cs="Times New Roman"/>
          <w:sz w:val="28"/>
          <w:szCs w:val="28"/>
        </w:rPr>
        <w:t>, адрес</w:t>
      </w:r>
      <w:r w:rsidRPr="005E12A5">
        <w:rPr>
          <w:rFonts w:ascii="Times New Roman" w:hAnsi="Times New Roman" w:cs="Times New Roman"/>
          <w:sz w:val="28"/>
          <w:szCs w:val="28"/>
        </w:rPr>
        <w:t>: 196247, Ленинский пр., д. 153, помещение 292-Н (офис 945)</w:t>
      </w:r>
      <w:r>
        <w:rPr>
          <w:rFonts w:ascii="Times New Roman" w:hAnsi="Times New Roman" w:cs="Times New Roman"/>
          <w:sz w:val="28"/>
          <w:szCs w:val="28"/>
        </w:rPr>
        <w:t>, а</w:t>
      </w:r>
      <w:r w:rsidRPr="005E12A5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4" w:history="1">
        <w:r w:rsidRPr="00F64743">
          <w:rPr>
            <w:rStyle w:val="a3"/>
            <w:rFonts w:ascii="Times New Roman" w:hAnsi="Times New Roman" w:cs="Times New Roman"/>
            <w:sz w:val="28"/>
            <w:szCs w:val="28"/>
          </w:rPr>
          <w:t>info_expedition@mail.ru</w:t>
        </w:r>
      </w:hyperlink>
      <w:r>
        <w:rPr>
          <w:rFonts w:ascii="Times New Roman" w:hAnsi="Times New Roman" w:cs="Times New Roman"/>
          <w:sz w:val="28"/>
          <w:szCs w:val="28"/>
        </w:rPr>
        <w:t>, телефон</w:t>
      </w:r>
      <w:r w:rsidRPr="005E12A5">
        <w:rPr>
          <w:rFonts w:ascii="Times New Roman" w:hAnsi="Times New Roman" w:cs="Times New Roman"/>
          <w:sz w:val="28"/>
          <w:szCs w:val="28"/>
        </w:rPr>
        <w:t xml:space="preserve">: </w:t>
      </w:r>
      <w:r w:rsidR="00BB60A7" w:rsidRPr="00BB60A7">
        <w:rPr>
          <w:rFonts w:ascii="Times New Roman" w:hAnsi="Times New Roman" w:cs="Times New Roman"/>
          <w:sz w:val="28"/>
          <w:szCs w:val="28"/>
        </w:rPr>
        <w:t>8 (931) 999 33 35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1616" w:rsidRDefault="00B91616" w:rsidP="00100954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</w:t>
      </w: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нформаци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</w:p>
    <w:p w:rsidR="00B91616" w:rsidRPr="00D51210" w:rsidRDefault="00B91616" w:rsidP="00100954">
      <w:pPr>
        <w:keepNext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</w:rPr>
        <w:t>Место, в котором размещен и доступен для очного ознакомления объект обсуждений:</w:t>
      </w:r>
    </w:p>
    <w:p w:rsidR="00D56EDB" w:rsidRDefault="00BB60A7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0A7">
        <w:rPr>
          <w:rFonts w:ascii="Times New Roman" w:hAnsi="Times New Roman" w:cs="Times New Roman"/>
          <w:sz w:val="28"/>
          <w:szCs w:val="28"/>
        </w:rPr>
        <w:t xml:space="preserve">проектная документация, включая предварительные материалы оценки воздействия на окружающую среду, доступны для ознакомления на: официальном сайте органов местного самоуправления </w:t>
      </w:r>
      <w:proofErr w:type="spellStart"/>
      <w:r w:rsidRPr="00BB60A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B60A7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по адресу: 442450, Пензенская область, с. Р.Камешкир, ул. Радищева, д.15 </w:t>
      </w:r>
    </w:p>
    <w:p w:rsidR="00D56EDB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Дата открытия доступа</w:t>
      </w:r>
      <w:r w:rsidRPr="003A577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013A4" w:rsidRPr="0034046B">
        <w:rPr>
          <w:rFonts w:ascii="Times New Roman" w:hAnsi="Times New Roman" w:cs="Times New Roman"/>
          <w:sz w:val="28"/>
          <w:szCs w:val="28"/>
        </w:rPr>
        <w:t>03</w:t>
      </w:r>
      <w:r w:rsidRPr="0034046B">
        <w:rPr>
          <w:rFonts w:ascii="Times New Roman" w:hAnsi="Times New Roman" w:cs="Times New Roman"/>
          <w:sz w:val="28"/>
          <w:szCs w:val="28"/>
        </w:rPr>
        <w:t>.0</w:t>
      </w:r>
      <w:r w:rsidR="00E013A4" w:rsidRPr="0034046B">
        <w:rPr>
          <w:rFonts w:ascii="Times New Roman" w:hAnsi="Times New Roman" w:cs="Times New Roman"/>
          <w:sz w:val="28"/>
          <w:szCs w:val="28"/>
        </w:rPr>
        <w:t>4</w:t>
      </w:r>
      <w:r w:rsidRPr="0034046B">
        <w:rPr>
          <w:rFonts w:ascii="Times New Roman" w:hAnsi="Times New Roman" w:cs="Times New Roman"/>
          <w:sz w:val="28"/>
          <w:szCs w:val="28"/>
        </w:rPr>
        <w:t>.2025</w:t>
      </w:r>
    </w:p>
    <w:p w:rsidR="00D56EDB" w:rsidRPr="00C83E94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Срок доступности объекта обсуждений</w:t>
      </w:r>
      <w:r w:rsidRPr="00C83E94">
        <w:rPr>
          <w:rFonts w:ascii="Times New Roman" w:hAnsi="Times New Roman" w:cs="Times New Roman"/>
          <w:sz w:val="28"/>
          <w:szCs w:val="28"/>
        </w:rPr>
        <w:t xml:space="preserve">: </w:t>
      </w:r>
      <w:r w:rsidR="00BB60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календарных дней</w:t>
      </w:r>
    </w:p>
    <w:p w:rsidR="00D56EDB" w:rsidRPr="00EB0B5C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Дни и часы, в которые возможно ознакомление с объектом обсуждений: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B0B5C">
        <w:rPr>
          <w:rFonts w:ascii="Times New Roman" w:hAnsi="Times New Roman" w:cs="Times New Roman"/>
          <w:sz w:val="28"/>
          <w:szCs w:val="28"/>
        </w:rPr>
        <w:t xml:space="preserve">онедельник-пятница </w:t>
      </w:r>
      <w:r w:rsidR="00BB60A7" w:rsidRPr="00BB60A7">
        <w:rPr>
          <w:rFonts w:ascii="Times New Roman" w:hAnsi="Times New Roman" w:cs="Times New Roman"/>
          <w:sz w:val="28"/>
          <w:szCs w:val="28"/>
        </w:rPr>
        <w:t>с 08.00 до 12.00 и с 13.00 до 16.00</w:t>
      </w:r>
    </w:p>
    <w:p w:rsidR="00B91616" w:rsidRPr="00E168F9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168F9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размещении объекта обсуждений в сети "Интернет", содержащая электронную ссылку на место размещения указанных материалов в сети "Интернет", о дате и сроке их размещения</w:t>
      </w:r>
    </w:p>
    <w:p w:rsidR="00D56EDB" w:rsidRPr="00C83E94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Срок размещения объекта обсуждений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013A4" w:rsidRPr="00E013A4">
        <w:rPr>
          <w:rFonts w:ascii="Times New Roman" w:hAnsi="Times New Roman" w:cs="Times New Roman"/>
          <w:sz w:val="28"/>
          <w:szCs w:val="28"/>
        </w:rPr>
        <w:t>03.04.2025</w:t>
      </w:r>
      <w:r w:rsidRPr="0034046B">
        <w:rPr>
          <w:rFonts w:ascii="Times New Roman" w:hAnsi="Times New Roman" w:cs="Times New Roman"/>
          <w:sz w:val="28"/>
          <w:szCs w:val="28"/>
        </w:rPr>
        <w:t>-</w:t>
      </w:r>
      <w:r w:rsidR="00E013A4" w:rsidRPr="0034046B">
        <w:rPr>
          <w:rFonts w:ascii="Times New Roman" w:hAnsi="Times New Roman" w:cs="Times New Roman"/>
          <w:sz w:val="28"/>
          <w:szCs w:val="28"/>
        </w:rPr>
        <w:t>02</w:t>
      </w:r>
      <w:r w:rsidRPr="0034046B">
        <w:rPr>
          <w:rFonts w:ascii="Times New Roman" w:hAnsi="Times New Roman" w:cs="Times New Roman"/>
          <w:sz w:val="28"/>
          <w:szCs w:val="28"/>
        </w:rPr>
        <w:t>.0</w:t>
      </w:r>
      <w:r w:rsidR="00E013A4" w:rsidRPr="0034046B">
        <w:rPr>
          <w:rFonts w:ascii="Times New Roman" w:hAnsi="Times New Roman" w:cs="Times New Roman"/>
          <w:sz w:val="28"/>
          <w:szCs w:val="28"/>
        </w:rPr>
        <w:t>5</w:t>
      </w:r>
      <w:r w:rsidRPr="0034046B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E94">
        <w:rPr>
          <w:rFonts w:ascii="Times New Roman" w:hAnsi="Times New Roman" w:cs="Times New Roman"/>
          <w:sz w:val="28"/>
          <w:szCs w:val="28"/>
        </w:rPr>
        <w:t>(</w:t>
      </w:r>
      <w:r w:rsidR="00BB60A7">
        <w:rPr>
          <w:rFonts w:ascii="Times New Roman" w:hAnsi="Times New Roman" w:cs="Times New Roman"/>
          <w:sz w:val="28"/>
          <w:szCs w:val="28"/>
        </w:rPr>
        <w:t>3</w:t>
      </w:r>
      <w:r w:rsidRPr="00C83E94">
        <w:rPr>
          <w:rFonts w:ascii="Times New Roman" w:hAnsi="Times New Roman" w:cs="Times New Roman"/>
          <w:sz w:val="28"/>
          <w:szCs w:val="28"/>
        </w:rPr>
        <w:t>0 календарных дней)</w:t>
      </w:r>
    </w:p>
    <w:p w:rsidR="00D56EDB" w:rsidRPr="00D25048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Электронная ссылка на место размещения объекта обсуждений в сети "Интернет":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B60A7" w:rsidRPr="00BB60A7">
        <w:rPr>
          <w:rFonts w:ascii="Times New Roman" w:hAnsi="Times New Roman" w:cs="Times New Roman"/>
          <w:sz w:val="28"/>
          <w:szCs w:val="28"/>
        </w:rPr>
        <w:t>https://kameshkir.pnzreg.ru/open-government/gradostroitelstvo/blagoustroystvo/likvidatsiya-svalok/</w:t>
      </w:r>
    </w:p>
    <w:p w:rsidR="00D56EDB" w:rsidRPr="00150E45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3E94">
        <w:rPr>
          <w:rFonts w:ascii="Times New Roman" w:hAnsi="Times New Roman" w:cs="Times New Roman"/>
          <w:b/>
          <w:bCs/>
          <w:sz w:val="28"/>
          <w:szCs w:val="28"/>
        </w:rPr>
        <w:t>Дата размещения объекта обсуждений</w:t>
      </w:r>
      <w:r w:rsidRPr="00150E4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013A4" w:rsidRDefault="00E013A4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46B">
        <w:rPr>
          <w:rFonts w:ascii="Times New Roman" w:hAnsi="Times New Roman" w:cs="Times New Roman"/>
          <w:sz w:val="28"/>
          <w:szCs w:val="28"/>
        </w:rPr>
        <w:t>03.04.2025</w:t>
      </w:r>
    </w:p>
    <w:p w:rsidR="00D56EDB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возможности проведения по инициативе граждан слушаний:</w:t>
      </w:r>
      <w:r w:rsidRPr="00C83E94">
        <w:rPr>
          <w:rFonts w:ascii="Times New Roman" w:hAnsi="Times New Roman" w:cs="Times New Roman"/>
          <w:sz w:val="28"/>
          <w:szCs w:val="28"/>
        </w:rPr>
        <w:t xml:space="preserve"> </w:t>
      </w:r>
      <w:r w:rsidR="00D56EDB" w:rsidRPr="00D56ED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56EDB">
        <w:rPr>
          <w:rFonts w:ascii="Times New Roman" w:hAnsi="Times New Roman" w:cs="Times New Roman"/>
          <w:sz w:val="28"/>
          <w:szCs w:val="28"/>
        </w:rPr>
        <w:t xml:space="preserve">п. </w:t>
      </w:r>
      <w:r w:rsidR="00D56EDB" w:rsidRPr="00D56EDB">
        <w:rPr>
          <w:rFonts w:ascii="Times New Roman" w:hAnsi="Times New Roman" w:cs="Times New Roman"/>
          <w:sz w:val="28"/>
          <w:szCs w:val="28"/>
        </w:rPr>
        <w:t>23 Правил проведения оценки воздействия на окружающую среду, утвержденных постановлением Правительства РФ от 28.11.2024 № 1644, по инициативе граждан проводятся слушания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Адрес в пределах места нахождения уполномоченного органа: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60A7" w:rsidRPr="00BB60A7">
        <w:rPr>
          <w:rFonts w:ascii="Times New Roman" w:hAnsi="Times New Roman" w:cs="Times New Roman"/>
          <w:sz w:val="28"/>
          <w:szCs w:val="28"/>
        </w:rPr>
        <w:t>442450, Пензенская область, с. Р.Камешкир, ул. Радищева, д.15</w:t>
      </w:r>
    </w:p>
    <w:p w:rsidR="00B91616" w:rsidRPr="00D51210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Контактные данные (телефон и адрес электронной почты, факс (при наличии) ответственного лица (ответственных лиц) со стороны уполномоченного органа: </w:t>
      </w:r>
      <w:proofErr w:type="gramEnd"/>
    </w:p>
    <w:p w:rsidR="00D56EDB" w:rsidRPr="00EB0B5C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t xml:space="preserve">Номер телефона: </w:t>
      </w:r>
      <w:r w:rsidR="00BB60A7" w:rsidRPr="00BB60A7">
        <w:rPr>
          <w:rFonts w:ascii="Times New Roman" w:hAnsi="Times New Roman" w:cs="Times New Roman"/>
          <w:sz w:val="28"/>
          <w:szCs w:val="28"/>
        </w:rPr>
        <w:t>8(841-45)2-15-97</w:t>
      </w:r>
    </w:p>
    <w:p w:rsidR="00BB60A7" w:rsidRPr="00BB60A7" w:rsidRDefault="00D56EDB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B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kamesh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sura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B60A7" w:rsidRPr="00BB60A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B60A7" w:rsidRPr="00BB6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Pr="00104A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Замечания, предложения и информация по объекту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общественных обсуждений принимаются в период проведения общественных обсуждений </w:t>
      </w:r>
      <w:r w:rsidR="00E013A4" w:rsidRPr="00E013A4">
        <w:rPr>
          <w:rFonts w:ascii="Times New Roman" w:hAnsi="Times New Roman" w:cs="Times New Roman"/>
          <w:sz w:val="28"/>
          <w:szCs w:val="28"/>
        </w:rPr>
        <w:t>03.04.2025-02.05.2025</w:t>
      </w:r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B60A7" w:rsidRPr="00BB60A7">
        <w:rPr>
          <w:rFonts w:ascii="Times New Roman" w:hAnsi="Times New Roman" w:cs="Times New Roman"/>
          <w:sz w:val="28"/>
          <w:szCs w:val="28"/>
        </w:rPr>
        <w:t>442450, Пензенская область, с. Р.Камешкир, ул. Радищева, д.15</w:t>
      </w:r>
      <w:r>
        <w:rPr>
          <w:rFonts w:ascii="Times New Roman" w:hAnsi="Times New Roman" w:cs="Times New Roman"/>
          <w:sz w:val="28"/>
          <w:szCs w:val="28"/>
        </w:rPr>
        <w:t xml:space="preserve"> или по адрес</w:t>
      </w:r>
      <w:r w:rsidR="00D56ED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– </w:t>
      </w:r>
      <w:proofErr w:type="spellStart"/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>kamesh_adm@sura.ru</w:t>
      </w:r>
      <w:proofErr w:type="spellEnd"/>
      <w:r w:rsidR="00BB60A7" w:rsidRPr="00BB60A7">
        <w:rPr>
          <w:rFonts w:ascii="Times New Roman" w:hAnsi="Times New Roman" w:cs="Times New Roman"/>
          <w:color w:val="000000" w:themeColor="text1"/>
          <w:sz w:val="28"/>
          <w:szCs w:val="28"/>
        </w:rPr>
        <w:t>, otdelgkh2012@yandex.ru.</w:t>
      </w:r>
    </w:p>
    <w:p w:rsidR="00B91616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Дата, время и место проведения слушаний:</w:t>
      </w:r>
      <w:r w:rsidRPr="00306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</w:p>
    <w:p w:rsidR="00100954" w:rsidRPr="00100954" w:rsidRDefault="00B91616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210">
        <w:rPr>
          <w:rFonts w:ascii="Times New Roman" w:hAnsi="Times New Roman" w:cs="Times New Roman"/>
          <w:b/>
          <w:bCs/>
          <w:sz w:val="28"/>
          <w:szCs w:val="28"/>
          <w:u w:val="single"/>
        </w:rPr>
        <w:t>Порядок инициирования гражданами проведения слушаний:</w:t>
      </w:r>
      <w:r w:rsidRPr="00306F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0954" w:rsidRPr="00100954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100954">
        <w:rPr>
          <w:rFonts w:ascii="Times New Roman" w:hAnsi="Times New Roman" w:cs="Times New Roman"/>
          <w:sz w:val="28"/>
          <w:szCs w:val="28"/>
        </w:rPr>
        <w:t>.</w:t>
      </w:r>
      <w:r w:rsidR="00100954" w:rsidRPr="00100954">
        <w:rPr>
          <w:rFonts w:ascii="Times New Roman" w:hAnsi="Times New Roman" w:cs="Times New Roman"/>
          <w:sz w:val="28"/>
          <w:szCs w:val="28"/>
        </w:rPr>
        <w:t xml:space="preserve"> 23 Правил проведения оценки воздействия на окружающую среду, утвержденных постановлением Правительства РФ от 28.11.2024 № 1644, по инициативе граждан проводятся слушания.</w:t>
      </w:r>
    </w:p>
    <w:p w:rsidR="00100954" w:rsidRPr="00100954" w:rsidRDefault="00100954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954">
        <w:rPr>
          <w:rFonts w:ascii="Times New Roman" w:hAnsi="Times New Roman" w:cs="Times New Roman"/>
          <w:sz w:val="28"/>
          <w:szCs w:val="28"/>
        </w:rPr>
        <w:t xml:space="preserve">Проведение слушаний может быть инициировано гражданами в течение </w:t>
      </w:r>
      <w:r w:rsidR="00BB60A7">
        <w:rPr>
          <w:rFonts w:ascii="Times New Roman" w:hAnsi="Times New Roman" w:cs="Times New Roman"/>
          <w:sz w:val="28"/>
          <w:szCs w:val="28"/>
        </w:rPr>
        <w:t>7</w:t>
      </w:r>
      <w:r w:rsidRPr="00100954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BB60A7">
        <w:rPr>
          <w:rFonts w:ascii="Times New Roman" w:hAnsi="Times New Roman" w:cs="Times New Roman"/>
          <w:sz w:val="28"/>
          <w:szCs w:val="28"/>
        </w:rPr>
        <w:t>ых</w:t>
      </w:r>
      <w:r w:rsidRPr="00100954">
        <w:rPr>
          <w:rFonts w:ascii="Times New Roman" w:hAnsi="Times New Roman" w:cs="Times New Roman"/>
          <w:sz w:val="28"/>
          <w:szCs w:val="28"/>
        </w:rPr>
        <w:t xml:space="preserve"> дн</w:t>
      </w:r>
      <w:r w:rsidR="00BB60A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954">
        <w:rPr>
          <w:rFonts w:ascii="Times New Roman" w:hAnsi="Times New Roman" w:cs="Times New Roman"/>
          <w:sz w:val="28"/>
          <w:szCs w:val="28"/>
        </w:rPr>
        <w:t xml:space="preserve">с </w:t>
      </w:r>
      <w:r w:rsidR="00E013A4" w:rsidRPr="00E013A4">
        <w:rPr>
          <w:rFonts w:ascii="Times New Roman" w:hAnsi="Times New Roman" w:cs="Times New Roman"/>
          <w:sz w:val="28"/>
          <w:szCs w:val="28"/>
        </w:rPr>
        <w:t>03.04.2025</w:t>
      </w:r>
      <w:r w:rsidRPr="001009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00954">
        <w:rPr>
          <w:rFonts w:ascii="Times New Roman" w:hAnsi="Times New Roman" w:cs="Times New Roman"/>
          <w:sz w:val="28"/>
          <w:szCs w:val="28"/>
        </w:rPr>
        <w:t xml:space="preserve"> даты размещения заказчиком (исполнителем) для ознакомления общественности объекта обсуждений, путем направления в уполномоченный орган соответствующей инициативы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954">
        <w:rPr>
          <w:rFonts w:ascii="Times New Roman" w:hAnsi="Times New Roman" w:cs="Times New Roman"/>
          <w:sz w:val="28"/>
          <w:szCs w:val="28"/>
        </w:rPr>
        <w:t>в произвольной форме:</w:t>
      </w:r>
    </w:p>
    <w:p w:rsidR="003A5774" w:rsidRPr="00D62D3C" w:rsidRDefault="00100954" w:rsidP="0010095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954">
        <w:rPr>
          <w:rFonts w:ascii="Times New Roman" w:hAnsi="Times New Roman" w:cs="Times New Roman"/>
          <w:sz w:val="28"/>
          <w:szCs w:val="28"/>
        </w:rPr>
        <w:t>посредством официального сайта уполномоченного органа в сети "Интернет" (при наличии технической возможности) или информационных систем (при наличии);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954">
        <w:rPr>
          <w:rFonts w:ascii="Times New Roman" w:hAnsi="Times New Roman" w:cs="Times New Roman"/>
          <w:sz w:val="28"/>
          <w:szCs w:val="28"/>
        </w:rPr>
        <w:t>в письменной форме или в форме электронного документа в адрес уполномоченного органа по адресу (адресам), указанному в уведомлении об обсуждениях.</w:t>
      </w:r>
    </w:p>
    <w:sectPr w:rsidR="003A5774" w:rsidRPr="00D62D3C" w:rsidSect="006268E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E1D"/>
    <w:rsid w:val="000333AA"/>
    <w:rsid w:val="00100954"/>
    <w:rsid w:val="00106592"/>
    <w:rsid w:val="00161162"/>
    <w:rsid w:val="00181941"/>
    <w:rsid w:val="001854FA"/>
    <w:rsid w:val="001C360C"/>
    <w:rsid w:val="002A5AF4"/>
    <w:rsid w:val="00305443"/>
    <w:rsid w:val="0034046B"/>
    <w:rsid w:val="0034477C"/>
    <w:rsid w:val="003740C5"/>
    <w:rsid w:val="003A5774"/>
    <w:rsid w:val="003C53C0"/>
    <w:rsid w:val="003F09F2"/>
    <w:rsid w:val="00512417"/>
    <w:rsid w:val="005317D7"/>
    <w:rsid w:val="00560118"/>
    <w:rsid w:val="005E12A5"/>
    <w:rsid w:val="0061027D"/>
    <w:rsid w:val="006268EE"/>
    <w:rsid w:val="006411B4"/>
    <w:rsid w:val="00662B30"/>
    <w:rsid w:val="00690BCD"/>
    <w:rsid w:val="007D1578"/>
    <w:rsid w:val="00805412"/>
    <w:rsid w:val="00872FEA"/>
    <w:rsid w:val="008D73A4"/>
    <w:rsid w:val="008E3292"/>
    <w:rsid w:val="008E5589"/>
    <w:rsid w:val="008F0DA2"/>
    <w:rsid w:val="009138D5"/>
    <w:rsid w:val="00915E1D"/>
    <w:rsid w:val="00A40EDD"/>
    <w:rsid w:val="00AB3DA3"/>
    <w:rsid w:val="00B41043"/>
    <w:rsid w:val="00B91616"/>
    <w:rsid w:val="00BB60A7"/>
    <w:rsid w:val="00C73122"/>
    <w:rsid w:val="00CC5EF1"/>
    <w:rsid w:val="00D100A1"/>
    <w:rsid w:val="00D25048"/>
    <w:rsid w:val="00D32441"/>
    <w:rsid w:val="00D34B5A"/>
    <w:rsid w:val="00D47511"/>
    <w:rsid w:val="00D56EDB"/>
    <w:rsid w:val="00D62D3C"/>
    <w:rsid w:val="00DF2667"/>
    <w:rsid w:val="00E013A4"/>
    <w:rsid w:val="00EB0B5C"/>
    <w:rsid w:val="00F321F8"/>
    <w:rsid w:val="00F3586A"/>
    <w:rsid w:val="00F544CA"/>
    <w:rsid w:val="00FA6AF5"/>
    <w:rsid w:val="00FC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94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194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3A577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_expeditio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Ex_MSI</dc:creator>
  <cp:lastModifiedBy>1</cp:lastModifiedBy>
  <cp:revision>9</cp:revision>
  <dcterms:created xsi:type="dcterms:W3CDTF">2024-07-18T10:50:00Z</dcterms:created>
  <dcterms:modified xsi:type="dcterms:W3CDTF">2025-03-31T11:18:00Z</dcterms:modified>
</cp:coreProperties>
</file>